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F63DD" w:rsidRDefault="00D86DDA" w:rsidP="00936883">
      <w:pPr>
        <w:spacing w:after="0" w:line="240" w:lineRule="auto"/>
        <w:rPr>
          <w:rFonts w:ascii="Calibri" w:hAnsi="Calibri" w:cs="Calibri"/>
        </w:rPr>
      </w:pPr>
      <w:r w:rsidRPr="004F63DD">
        <w:rPr>
          <w:rFonts w:ascii="Calibri" w:hAnsi="Calibri" w:cs="Calibri"/>
        </w:rPr>
        <w:t>Medieninformation</w:t>
      </w:r>
    </w:p>
    <w:p w14:paraId="311B7D97" w14:textId="7A3CC5A3" w:rsidR="00FA6066" w:rsidRPr="004F63D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F63D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34F1978" w14:textId="6C41DC37" w:rsidR="001B0841" w:rsidRPr="001B0841" w:rsidRDefault="001B0841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B0841">
        <w:rPr>
          <w:rFonts w:ascii="Calibri" w:eastAsia="Calibri" w:hAnsi="Calibri"/>
          <w:b/>
          <w:lang w:eastAsia="en-US"/>
        </w:rPr>
        <w:t xml:space="preserve">Ne </w:t>
      </w:r>
      <w:proofErr w:type="spellStart"/>
      <w:r w:rsidRPr="001B0841">
        <w:rPr>
          <w:rFonts w:ascii="Calibri" w:eastAsia="Calibri" w:hAnsi="Calibri"/>
          <w:b/>
          <w:lang w:eastAsia="en-US"/>
        </w:rPr>
        <w:t>daj</w:t>
      </w:r>
      <w:proofErr w:type="spellEnd"/>
      <w:r w:rsidRPr="001B0841">
        <w:rPr>
          <w:rFonts w:ascii="Calibri" w:eastAsia="Calibri" w:hAnsi="Calibri"/>
          <w:b/>
          <w:lang w:eastAsia="en-US"/>
        </w:rPr>
        <w:t xml:space="preserve"> se, </w:t>
      </w:r>
      <w:proofErr w:type="spellStart"/>
      <w:r w:rsidRPr="001B0841">
        <w:rPr>
          <w:rFonts w:ascii="Calibri" w:eastAsia="Calibri" w:hAnsi="Calibri"/>
          <w:b/>
          <w:lang w:eastAsia="en-US"/>
        </w:rPr>
        <w:t>generacijo</w:t>
      </w:r>
      <w:proofErr w:type="spellEnd"/>
      <w:r w:rsidR="00194279" w:rsidRPr="004F63DD">
        <w:rPr>
          <w:rFonts w:ascii="Calibri" w:eastAsia="Calibri" w:hAnsi="Calibri"/>
          <w:b/>
          <w:lang w:eastAsia="en-US"/>
        </w:rPr>
        <w:br/>
      </w:r>
      <w:r w:rsidRPr="001B0841">
        <w:rPr>
          <w:rFonts w:ascii="Calibri" w:eastAsia="Calibri" w:hAnsi="Calibri"/>
          <w:bCs/>
          <w:lang w:eastAsia="en-US"/>
        </w:rPr>
        <w:t xml:space="preserve">von Alen </w:t>
      </w:r>
      <w:proofErr w:type="spellStart"/>
      <w:r w:rsidRPr="001B0841">
        <w:rPr>
          <w:rFonts w:ascii="Calibri" w:eastAsia="Calibri" w:hAnsi="Calibri"/>
          <w:bCs/>
          <w:lang w:eastAsia="en-US"/>
        </w:rPr>
        <w:t>Muratović</w:t>
      </w:r>
      <w:proofErr w:type="spellEnd"/>
    </w:p>
    <w:p w14:paraId="06ADD384" w14:textId="7C9357AF" w:rsidR="00A74D40" w:rsidRPr="004F63DD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</w:p>
    <w:p w14:paraId="009C9AB9" w14:textId="3B97CD96" w:rsidR="001B0841" w:rsidRPr="001B0841" w:rsidRDefault="00E72BEA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6496040" wp14:editId="7C765A36">
            <wp:simplePos x="0" y="0"/>
            <wp:positionH relativeFrom="margin">
              <wp:align>left</wp:align>
            </wp:positionH>
            <wp:positionV relativeFrom="margin">
              <wp:posOffset>1077568</wp:posOffset>
            </wp:positionV>
            <wp:extent cx="2488759" cy="1659173"/>
            <wp:effectExtent l="0" t="0" r="6985" b="0"/>
            <wp:wrapSquare wrapText="bothSides"/>
            <wp:docPr id="2" name="Grafik 2" descr="Ein Bild, das Kleidung, Person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759" cy="165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0841" w:rsidRPr="001B0841">
        <w:rPr>
          <w:rFonts w:ascii="Calibri" w:eastAsia="Calibri" w:hAnsi="Calibri"/>
          <w:lang w:eastAsia="en-US"/>
        </w:rPr>
        <w:t>D</w:t>
      </w:r>
      <w:r w:rsidR="001B0841">
        <w:rPr>
          <w:rFonts w:ascii="Calibri" w:eastAsia="Calibri" w:hAnsi="Calibri"/>
          <w:lang w:eastAsia="en-US"/>
        </w:rPr>
        <w:t>as Stück „Gib nicht auf, Generation“ ist ein Stück über uns</w:t>
      </w:r>
      <w:r w:rsidR="00132BEF">
        <w:rPr>
          <w:rFonts w:ascii="Calibri" w:eastAsia="Calibri" w:hAnsi="Calibri"/>
          <w:lang w:eastAsia="en-US"/>
        </w:rPr>
        <w:t xml:space="preserve"> und</w:t>
      </w:r>
      <w:r w:rsidR="001B0841">
        <w:rPr>
          <w:rFonts w:ascii="Calibri" w:eastAsia="Calibri" w:hAnsi="Calibri"/>
          <w:lang w:eastAsia="en-US"/>
        </w:rPr>
        <w:t xml:space="preserve"> unsere Mütter und</w:t>
      </w:r>
      <w:r w:rsidR="001B0841" w:rsidRPr="001B0841">
        <w:rPr>
          <w:rFonts w:ascii="Calibri" w:eastAsia="Calibri" w:hAnsi="Calibri"/>
          <w:lang w:eastAsia="en-US"/>
        </w:rPr>
        <w:t xml:space="preserve"> erzählt die Geschichte zweier Freundinnen, die seit vielen Jahren unzertrennlich sind.</w:t>
      </w:r>
    </w:p>
    <w:p w14:paraId="3DD6F670" w14:textId="50FA1C41" w:rsidR="001B0841" w:rsidRPr="001B0841" w:rsidRDefault="001B0841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 w:rsidRPr="001B0841">
        <w:rPr>
          <w:rFonts w:ascii="Calibri" w:eastAsia="Calibri" w:hAnsi="Calibri"/>
          <w:lang w:eastAsia="en-US"/>
        </w:rPr>
        <w:t xml:space="preserve">Beba und </w:t>
      </w:r>
      <w:proofErr w:type="spellStart"/>
      <w:r w:rsidRPr="001B0841">
        <w:rPr>
          <w:rFonts w:ascii="Calibri" w:eastAsia="Calibri" w:hAnsi="Calibri"/>
          <w:lang w:eastAsia="en-US"/>
        </w:rPr>
        <w:t>Ruža</w:t>
      </w:r>
      <w:proofErr w:type="spellEnd"/>
      <w:r w:rsidRPr="001B0841">
        <w:rPr>
          <w:rFonts w:ascii="Calibri" w:eastAsia="Calibri" w:hAnsi="Calibri"/>
          <w:lang w:eastAsia="en-US"/>
        </w:rPr>
        <w:t xml:space="preserve">, </w:t>
      </w:r>
      <w:r>
        <w:rPr>
          <w:rFonts w:ascii="Calibri" w:eastAsia="Calibri" w:hAnsi="Calibri"/>
          <w:lang w:eastAsia="en-US"/>
        </w:rPr>
        <w:t xml:space="preserve">beide verwitwet mit </w:t>
      </w:r>
      <w:r w:rsidRPr="001B0841">
        <w:rPr>
          <w:rFonts w:ascii="Calibri" w:eastAsia="Calibri" w:hAnsi="Calibri"/>
          <w:lang w:eastAsia="en-US"/>
        </w:rPr>
        <w:t>Kind</w:t>
      </w:r>
      <w:r>
        <w:rPr>
          <w:rFonts w:ascii="Calibri" w:eastAsia="Calibri" w:hAnsi="Calibri"/>
          <w:lang w:eastAsia="en-US"/>
        </w:rPr>
        <w:t xml:space="preserve">. Das Schicksal verbindet sie, aber sie sind </w:t>
      </w:r>
      <w:r w:rsidRPr="001B0841">
        <w:rPr>
          <w:rFonts w:ascii="Calibri" w:eastAsia="Calibri" w:hAnsi="Calibri"/>
          <w:lang w:eastAsia="en-US"/>
        </w:rPr>
        <w:t>d</w:t>
      </w:r>
      <w:r>
        <w:rPr>
          <w:rFonts w:ascii="Calibri" w:eastAsia="Calibri" w:hAnsi="Calibri"/>
          <w:lang w:eastAsia="en-US"/>
        </w:rPr>
        <w:t>och</w:t>
      </w:r>
      <w:r w:rsidRPr="001B0841">
        <w:rPr>
          <w:rFonts w:ascii="Calibri" w:eastAsia="Calibri" w:hAnsi="Calibri"/>
          <w:lang w:eastAsia="en-US"/>
        </w:rPr>
        <w:t xml:space="preserve"> weit </w:t>
      </w:r>
      <w:r w:rsidR="00FB09A0" w:rsidRPr="001B0841">
        <w:rPr>
          <w:rFonts w:ascii="Calibri" w:eastAsia="Calibri" w:hAnsi="Calibri"/>
          <w:lang w:eastAsia="en-US"/>
        </w:rPr>
        <w:t>von</w:t>
      </w:r>
      <w:r w:rsidR="00FB09A0">
        <w:rPr>
          <w:rFonts w:ascii="Calibri" w:eastAsia="Calibri" w:hAnsi="Calibri"/>
          <w:lang w:eastAsia="en-US"/>
        </w:rPr>
        <w:t>einander</w:t>
      </w:r>
      <w:r>
        <w:rPr>
          <w:rFonts w:ascii="Calibri" w:eastAsia="Calibri" w:hAnsi="Calibri"/>
          <w:lang w:eastAsia="en-US"/>
        </w:rPr>
        <w:t xml:space="preserve"> </w:t>
      </w:r>
      <w:r w:rsidRPr="001B0841">
        <w:rPr>
          <w:rFonts w:ascii="Calibri" w:eastAsia="Calibri" w:hAnsi="Calibri"/>
          <w:lang w:eastAsia="en-US"/>
        </w:rPr>
        <w:t>entfernt</w:t>
      </w:r>
      <w:r>
        <w:rPr>
          <w:rFonts w:ascii="Calibri" w:eastAsia="Calibri" w:hAnsi="Calibri"/>
          <w:lang w:eastAsia="en-US"/>
        </w:rPr>
        <w:t xml:space="preserve">. </w:t>
      </w:r>
      <w:r w:rsidRPr="001B0841">
        <w:rPr>
          <w:rFonts w:ascii="Calibri" w:eastAsia="Calibri" w:hAnsi="Calibri"/>
          <w:lang w:eastAsia="en-US"/>
        </w:rPr>
        <w:t>Sie füllen ihre Tage entsprechend ihren Affinitäten und Charakteren.</w:t>
      </w:r>
      <w:r>
        <w:rPr>
          <w:rFonts w:ascii="Calibri" w:eastAsia="Calibri" w:hAnsi="Calibri"/>
          <w:lang w:eastAsia="en-US"/>
        </w:rPr>
        <w:t xml:space="preserve"> </w:t>
      </w:r>
      <w:r w:rsidRPr="001B0841">
        <w:rPr>
          <w:rFonts w:ascii="Calibri" w:eastAsia="Calibri" w:hAnsi="Calibri"/>
          <w:lang w:eastAsia="en-US"/>
        </w:rPr>
        <w:t xml:space="preserve">Sowohl Beba als auch </w:t>
      </w:r>
      <w:proofErr w:type="spellStart"/>
      <w:r w:rsidRPr="001B0841">
        <w:rPr>
          <w:rFonts w:ascii="Calibri" w:eastAsia="Calibri" w:hAnsi="Calibri"/>
          <w:lang w:eastAsia="en-US"/>
        </w:rPr>
        <w:t>Ruža</w:t>
      </w:r>
      <w:proofErr w:type="spellEnd"/>
      <w:r w:rsidRPr="001B0841">
        <w:rPr>
          <w:rFonts w:ascii="Calibri" w:eastAsia="Calibri" w:hAnsi="Calibri"/>
          <w:lang w:eastAsia="en-US"/>
        </w:rPr>
        <w:t xml:space="preserve"> tragen </w:t>
      </w:r>
      <w:r>
        <w:rPr>
          <w:rFonts w:ascii="Calibri" w:eastAsia="Calibri" w:hAnsi="Calibri"/>
          <w:lang w:eastAsia="en-US"/>
        </w:rPr>
        <w:t xml:space="preserve">die Zuschauer </w:t>
      </w:r>
      <w:r w:rsidRPr="001B0841">
        <w:rPr>
          <w:rFonts w:ascii="Calibri" w:eastAsia="Calibri" w:hAnsi="Calibri"/>
          <w:lang w:eastAsia="en-US"/>
        </w:rPr>
        <w:t xml:space="preserve">mit ihrer Komik durch das Stück, aber auch mit Momenten, in denen </w:t>
      </w:r>
      <w:r>
        <w:rPr>
          <w:rFonts w:ascii="Calibri" w:eastAsia="Calibri" w:hAnsi="Calibri"/>
          <w:lang w:eastAsia="en-US"/>
        </w:rPr>
        <w:t xml:space="preserve">man </w:t>
      </w:r>
      <w:r w:rsidRPr="001B0841">
        <w:rPr>
          <w:rFonts w:ascii="Calibri" w:eastAsia="Calibri" w:hAnsi="Calibri"/>
          <w:lang w:eastAsia="en-US"/>
        </w:rPr>
        <w:t>das Ausmaß der Einsamkeit der beiden Frauen versteh</w:t>
      </w:r>
      <w:r>
        <w:rPr>
          <w:rFonts w:ascii="Calibri" w:eastAsia="Calibri" w:hAnsi="Calibri"/>
          <w:lang w:eastAsia="en-US"/>
        </w:rPr>
        <w:t>t</w:t>
      </w:r>
      <w:r w:rsidRPr="001B0841">
        <w:rPr>
          <w:rFonts w:ascii="Calibri" w:eastAsia="Calibri" w:hAnsi="Calibri"/>
          <w:lang w:eastAsia="en-US"/>
        </w:rPr>
        <w:t>.</w:t>
      </w:r>
    </w:p>
    <w:p w14:paraId="26C14914" w14:textId="0B725D0F" w:rsidR="001B0841" w:rsidRPr="001B0841" w:rsidRDefault="001B0841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 w:rsidRPr="001B0841">
        <w:rPr>
          <w:rFonts w:ascii="Calibri" w:eastAsia="Calibri" w:hAnsi="Calibri"/>
          <w:lang w:eastAsia="en-US"/>
        </w:rPr>
        <w:t>Der Wunsch, durch die Nichtakzeptanz standardisierter Muster voranzukommen, führt die Heldin dieser Geschichte auf eine neue und unbekannte Reise. Durch die Ablehnung von Konvention</w:t>
      </w:r>
      <w:r>
        <w:rPr>
          <w:rFonts w:ascii="Calibri" w:eastAsia="Calibri" w:hAnsi="Calibri"/>
          <w:lang w:eastAsia="en-US"/>
        </w:rPr>
        <w:t>en</w:t>
      </w:r>
      <w:r w:rsidRPr="001B0841">
        <w:rPr>
          <w:rFonts w:ascii="Calibri" w:eastAsia="Calibri" w:hAnsi="Calibri"/>
          <w:lang w:eastAsia="en-US"/>
        </w:rPr>
        <w:t xml:space="preserve"> kommen sie zu Erfahrungen,</w:t>
      </w:r>
      <w:r w:rsidR="004F63DD">
        <w:rPr>
          <w:rFonts w:ascii="Calibri" w:eastAsia="Calibri" w:hAnsi="Calibri"/>
          <w:lang w:eastAsia="en-US"/>
        </w:rPr>
        <w:t xml:space="preserve"> </w:t>
      </w:r>
      <w:r w:rsidRPr="001B0841">
        <w:rPr>
          <w:rFonts w:ascii="Calibri" w:eastAsia="Calibri" w:hAnsi="Calibri"/>
          <w:lang w:eastAsia="en-US"/>
        </w:rPr>
        <w:t>die sie verändern und das Leben spannender machen.</w:t>
      </w:r>
      <w:r>
        <w:rPr>
          <w:rFonts w:ascii="Calibri" w:eastAsia="Calibri" w:hAnsi="Calibri"/>
          <w:lang w:eastAsia="en-US"/>
        </w:rPr>
        <w:t xml:space="preserve"> </w:t>
      </w:r>
      <w:r w:rsidRPr="001B0841">
        <w:rPr>
          <w:rFonts w:ascii="Calibri" w:eastAsia="Calibri" w:hAnsi="Calibri"/>
          <w:lang w:eastAsia="en-US"/>
        </w:rPr>
        <w:t xml:space="preserve">Sie entdecken </w:t>
      </w:r>
      <w:r>
        <w:rPr>
          <w:rFonts w:ascii="Calibri" w:eastAsia="Calibri" w:hAnsi="Calibri"/>
          <w:lang w:eastAsia="en-US"/>
        </w:rPr>
        <w:t xml:space="preserve">ein </w:t>
      </w:r>
      <w:r w:rsidRPr="001B0841">
        <w:rPr>
          <w:rFonts w:ascii="Calibri" w:eastAsia="Calibri" w:hAnsi="Calibri"/>
          <w:lang w:eastAsia="en-US"/>
        </w:rPr>
        <w:t>Leben, von dem sie dachten, es läge hinter ihnen.</w:t>
      </w:r>
    </w:p>
    <w:p w14:paraId="601D3DBC" w14:textId="7DBB0B3A" w:rsidR="001B0841" w:rsidRPr="001B0841" w:rsidRDefault="001B0841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5CD63B59" w14:textId="480C9B15" w:rsidR="001B0841" w:rsidRPr="001B0841" w:rsidRDefault="004F63DD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mit </w:t>
      </w:r>
      <w:r w:rsidR="001B0841" w:rsidRPr="001B0841">
        <w:rPr>
          <w:rFonts w:ascii="Calibri" w:eastAsia="Calibri" w:hAnsi="Calibri"/>
          <w:lang w:eastAsia="en-US"/>
        </w:rPr>
        <w:t xml:space="preserve">Mario </w:t>
      </w:r>
      <w:proofErr w:type="spellStart"/>
      <w:r w:rsidR="001B0841" w:rsidRPr="001B0841">
        <w:rPr>
          <w:rFonts w:ascii="Calibri" w:eastAsia="Calibri" w:hAnsi="Calibri"/>
          <w:lang w:eastAsia="en-US"/>
        </w:rPr>
        <w:t>Drmać</w:t>
      </w:r>
      <w:proofErr w:type="spellEnd"/>
      <w:r w:rsidR="001B0841" w:rsidRPr="001B0841">
        <w:rPr>
          <w:rFonts w:ascii="Calibri" w:eastAsia="Calibri" w:hAnsi="Calibri"/>
          <w:lang w:eastAsia="en-US"/>
        </w:rPr>
        <w:t xml:space="preserve"> und Alen </w:t>
      </w:r>
      <w:proofErr w:type="spellStart"/>
      <w:r w:rsidR="001B0841" w:rsidRPr="001B0841">
        <w:rPr>
          <w:rFonts w:ascii="Calibri" w:eastAsia="Calibri" w:hAnsi="Calibri"/>
          <w:lang w:eastAsia="en-US"/>
        </w:rPr>
        <w:t>Muratović</w:t>
      </w:r>
      <w:proofErr w:type="spellEnd"/>
      <w:r w:rsidR="001B0841" w:rsidRPr="001B0841">
        <w:rPr>
          <w:rFonts w:ascii="Calibri" w:eastAsia="Calibri" w:hAnsi="Calibri"/>
          <w:lang w:eastAsia="en-US"/>
        </w:rPr>
        <w:t xml:space="preserve"> </w:t>
      </w:r>
    </w:p>
    <w:p w14:paraId="129F9056" w14:textId="109F8B40" w:rsidR="001B0841" w:rsidRPr="001B0841" w:rsidRDefault="001B0841" w:rsidP="001B084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3B025590" w14:textId="77777777" w:rsidR="004F63DD" w:rsidRPr="001B0841" w:rsidRDefault="004F63DD" w:rsidP="004F63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1B0841">
        <w:rPr>
          <w:rFonts w:ascii="Calibri" w:eastAsia="Calibri" w:hAnsi="Calibri"/>
          <w:bCs/>
          <w:lang w:eastAsia="en-US"/>
        </w:rPr>
        <w:t>in bosnischer Sprache</w:t>
      </w: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70F49B4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B0841">
        <w:rPr>
          <w:rFonts w:ascii="Calibri" w:eastAsia="Calibri" w:hAnsi="Calibri"/>
          <w:b/>
          <w:color w:val="FF0000"/>
          <w:lang w:eastAsia="en-US"/>
        </w:rPr>
        <w:t>8.10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1B0841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77D7B93D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B0841">
        <w:rPr>
          <w:rFonts w:ascii="Calibri" w:eastAsia="Calibri" w:hAnsi="Calibri"/>
          <w:lang w:eastAsia="en-US"/>
        </w:rPr>
        <w:t>35</w:t>
      </w:r>
      <w:r w:rsidR="00A74D40">
        <w:rPr>
          <w:rFonts w:ascii="Calibri" w:eastAsia="Calibri" w:hAnsi="Calibri"/>
          <w:lang w:eastAsia="en-US"/>
        </w:rPr>
        <w:t>,-</w:t>
      </w:r>
      <w:r w:rsidR="001B0841">
        <w:rPr>
          <w:rFonts w:ascii="Calibri" w:eastAsia="Calibri" w:hAnsi="Calibri"/>
          <w:lang w:eastAsia="en-US"/>
        </w:rPr>
        <w:t>/30,-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p w14:paraId="71ABDCEA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63027739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786999EE" w14:textId="77777777" w:rsidR="00544B44" w:rsidRDefault="00544B44" w:rsidP="000C7962">
      <w:pPr>
        <w:spacing w:line="240" w:lineRule="auto"/>
        <w:rPr>
          <w:rFonts w:ascii="Calibri" w:hAnsi="Calibri" w:cs="Calibri"/>
        </w:rPr>
      </w:pPr>
    </w:p>
    <w:p w14:paraId="3DFF697B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767F4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6AD23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3F342C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FBAB65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1115AD" w14:textId="77777777" w:rsidR="00544B44" w:rsidRDefault="00544B44" w:rsidP="00544B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38EB24" w14:textId="77777777" w:rsidR="00544B44" w:rsidRPr="006B759D" w:rsidRDefault="00544B44" w:rsidP="000C7962">
      <w:pPr>
        <w:spacing w:line="240" w:lineRule="auto"/>
        <w:rPr>
          <w:rFonts w:ascii="Calibri" w:hAnsi="Calibri" w:cs="Calibri"/>
        </w:rPr>
      </w:pPr>
    </w:p>
    <w:sectPr w:rsidR="00544B44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32BEF"/>
    <w:rsid w:val="00140BF1"/>
    <w:rsid w:val="00142A1A"/>
    <w:rsid w:val="001734E1"/>
    <w:rsid w:val="00180E69"/>
    <w:rsid w:val="00184EA3"/>
    <w:rsid w:val="0019207D"/>
    <w:rsid w:val="00193E90"/>
    <w:rsid w:val="00194279"/>
    <w:rsid w:val="001A0199"/>
    <w:rsid w:val="001B0841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5B8D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3DD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0A72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94365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126A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2BEA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09A0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1409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2015-05-26T07:07:00Z</cp:lastPrinted>
  <dcterms:created xsi:type="dcterms:W3CDTF">2024-07-16T06:34:00Z</dcterms:created>
  <dcterms:modified xsi:type="dcterms:W3CDTF">2024-07-16T06:35:00Z</dcterms:modified>
</cp:coreProperties>
</file>