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7F09AE" w:rsidRDefault="00D86DDA" w:rsidP="00936883">
      <w:pPr>
        <w:spacing w:after="0" w:line="240" w:lineRule="auto"/>
        <w:rPr>
          <w:rFonts w:ascii="Calibri" w:hAnsi="Calibri" w:cs="Calibri"/>
        </w:rPr>
      </w:pPr>
      <w:r w:rsidRPr="007F09AE">
        <w:rPr>
          <w:rFonts w:ascii="Calibri" w:hAnsi="Calibri" w:cs="Calibri"/>
        </w:rPr>
        <w:t>Medieninformation</w:t>
      </w:r>
    </w:p>
    <w:p w14:paraId="311B7D97" w14:textId="7A3CC5A3" w:rsidR="00FA6066" w:rsidRPr="007F09AE" w:rsidRDefault="00FA6066" w:rsidP="00F40099">
      <w:pPr>
        <w:autoSpaceDE w:val="0"/>
        <w:autoSpaceDN w:val="0"/>
        <w:adjustRightInd w:val="0"/>
        <w:spacing w:after="0" w:line="240" w:lineRule="auto"/>
        <w:rPr>
          <w:rFonts w:ascii="Calibri" w:hAnsi="Calibri"/>
          <w:i/>
        </w:rPr>
      </w:pPr>
    </w:p>
    <w:p w14:paraId="0876F2F5" w14:textId="77777777" w:rsidR="00EA2903" w:rsidRPr="007F09AE" w:rsidRDefault="00EA2903" w:rsidP="00F40099">
      <w:pPr>
        <w:autoSpaceDE w:val="0"/>
        <w:autoSpaceDN w:val="0"/>
        <w:adjustRightInd w:val="0"/>
        <w:spacing w:after="0" w:line="240" w:lineRule="auto"/>
        <w:rPr>
          <w:rFonts w:ascii="Calibri" w:hAnsi="Calibri"/>
          <w:i/>
        </w:rPr>
      </w:pPr>
    </w:p>
    <w:p w14:paraId="06ADD384" w14:textId="416BCDF4" w:rsidR="00A74D40" w:rsidRPr="007F09AE" w:rsidRDefault="00C83EC3" w:rsidP="00A74D40">
      <w:pPr>
        <w:autoSpaceDE w:val="0"/>
        <w:autoSpaceDN w:val="0"/>
        <w:adjustRightInd w:val="0"/>
        <w:spacing w:after="0" w:line="240" w:lineRule="auto"/>
        <w:rPr>
          <w:rFonts w:ascii="Calibri" w:eastAsia="Calibri" w:hAnsi="Calibri"/>
          <w:bCs/>
          <w:lang w:eastAsia="en-US"/>
        </w:rPr>
      </w:pPr>
      <w:r w:rsidRPr="007F09AE">
        <w:rPr>
          <w:rFonts w:ascii="Calibri" w:eastAsia="Calibri" w:hAnsi="Calibri"/>
          <w:b/>
          <w:lang w:eastAsia="en-US"/>
        </w:rPr>
        <w:t>Birgit Denk &amp; Die Novaks</w:t>
      </w:r>
      <w:r w:rsidRPr="007F09AE">
        <w:rPr>
          <w:rFonts w:ascii="Calibri" w:eastAsia="Calibri" w:hAnsi="Calibri"/>
          <w:b/>
          <w:lang w:eastAsia="en-US"/>
        </w:rPr>
        <w:br/>
      </w:r>
      <w:r w:rsidRPr="007F09AE">
        <w:rPr>
          <w:rFonts w:ascii="Calibri" w:eastAsia="Calibri" w:hAnsi="Calibri"/>
          <w:bCs/>
          <w:lang w:eastAsia="en-US"/>
        </w:rPr>
        <w:t>Der Papa wird`s scho</w:t>
      </w:r>
      <w:r w:rsidR="00F8566B">
        <w:rPr>
          <w:rFonts w:ascii="Calibri" w:eastAsia="Calibri" w:hAnsi="Calibri"/>
          <w:bCs/>
          <w:lang w:eastAsia="en-US"/>
        </w:rPr>
        <w:t>n</w:t>
      </w:r>
      <w:r w:rsidRPr="007F09AE">
        <w:rPr>
          <w:rFonts w:ascii="Calibri" w:eastAsia="Calibri" w:hAnsi="Calibri"/>
          <w:bCs/>
          <w:lang w:eastAsia="en-US"/>
        </w:rPr>
        <w:t xml:space="preserve"> richten</w:t>
      </w:r>
    </w:p>
    <w:p w14:paraId="45DB6540" w14:textId="77777777" w:rsidR="00A74D40" w:rsidRPr="007F09AE" w:rsidRDefault="00A74D40" w:rsidP="00A74D40">
      <w:pPr>
        <w:autoSpaceDE w:val="0"/>
        <w:autoSpaceDN w:val="0"/>
        <w:adjustRightInd w:val="0"/>
        <w:spacing w:after="0" w:line="240" w:lineRule="auto"/>
        <w:rPr>
          <w:rFonts w:ascii="Calibri" w:eastAsia="Calibri" w:hAnsi="Calibri"/>
          <w:bCs/>
          <w:lang w:eastAsia="en-US"/>
        </w:rPr>
      </w:pPr>
    </w:p>
    <w:p w14:paraId="0CC81248" w14:textId="1D24110B" w:rsidR="00A74D40" w:rsidRPr="00A74D40" w:rsidRDefault="004C6209" w:rsidP="00A74D40">
      <w:pPr>
        <w:autoSpaceDE w:val="0"/>
        <w:autoSpaceDN w:val="0"/>
        <w:adjustRightInd w:val="0"/>
        <w:spacing w:after="0" w:line="240" w:lineRule="auto"/>
        <w:rPr>
          <w:rFonts w:ascii="Calibri" w:eastAsia="Calibri" w:hAnsi="Calibri"/>
          <w:bCs/>
          <w:lang w:eastAsia="en-US"/>
        </w:rPr>
      </w:pPr>
      <w:r>
        <w:rPr>
          <w:rFonts w:ascii="Calibri" w:eastAsia="Calibri" w:hAnsi="Calibri"/>
          <w:bCs/>
          <w:lang w:eastAsia="en-US"/>
        </w:rPr>
        <w:t xml:space="preserve"> </w:t>
      </w:r>
    </w:p>
    <w:p w14:paraId="40DCE24B" w14:textId="272E9737" w:rsidR="00BC1486" w:rsidRPr="00BC1486" w:rsidRDefault="002544E2" w:rsidP="00BC1486">
      <w:pPr>
        <w:autoSpaceDE w:val="0"/>
        <w:autoSpaceDN w:val="0"/>
        <w:adjustRightInd w:val="0"/>
        <w:spacing w:after="0" w:line="240" w:lineRule="auto"/>
        <w:rPr>
          <w:rFonts w:ascii="Calibri" w:hAnsi="Calibri" w:cs="Calibri"/>
        </w:rPr>
      </w:pPr>
      <w:r>
        <w:rPr>
          <w:rFonts w:ascii="Calibri" w:hAnsi="Calibri" w:cs="Calibri"/>
          <w:noProof/>
        </w:rPr>
        <w:drawing>
          <wp:anchor distT="0" distB="0" distL="114300" distR="114300" simplePos="0" relativeHeight="251658240" behindDoc="1" locked="0" layoutInCell="1" allowOverlap="1" wp14:anchorId="568CFE9E" wp14:editId="0EA863F7">
            <wp:simplePos x="0" y="0"/>
            <wp:positionH relativeFrom="column">
              <wp:posOffset>8890</wp:posOffset>
            </wp:positionH>
            <wp:positionV relativeFrom="paragraph">
              <wp:posOffset>35560</wp:posOffset>
            </wp:positionV>
            <wp:extent cx="2813050" cy="1875790"/>
            <wp:effectExtent l="0" t="0" r="6350" b="0"/>
            <wp:wrapTight wrapText="bothSides">
              <wp:wrapPolygon edited="0">
                <wp:start x="0" y="0"/>
                <wp:lineTo x="0" y="21278"/>
                <wp:lineTo x="21502" y="21278"/>
                <wp:lineTo x="21502" y="0"/>
                <wp:lineTo x="0" y="0"/>
              </wp:wrapPolygon>
            </wp:wrapTight>
            <wp:docPr id="6479184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3050" cy="1875790"/>
                    </a:xfrm>
                    <a:prstGeom prst="rect">
                      <a:avLst/>
                    </a:prstGeom>
                    <a:noFill/>
                  </pic:spPr>
                </pic:pic>
              </a:graphicData>
            </a:graphic>
            <wp14:sizeRelH relativeFrom="margin">
              <wp14:pctWidth>0</wp14:pctWidth>
            </wp14:sizeRelH>
            <wp14:sizeRelV relativeFrom="margin">
              <wp14:pctHeight>0</wp14:pctHeight>
            </wp14:sizeRelV>
          </wp:anchor>
        </w:drawing>
      </w:r>
      <w:r w:rsidR="00BC1486" w:rsidRPr="00BC1486">
        <w:rPr>
          <w:rFonts w:ascii="Calibri" w:hAnsi="Calibri" w:cs="Calibri"/>
        </w:rPr>
        <w:t>„Der Papa wird’s scho</w:t>
      </w:r>
      <w:r w:rsidR="00F8566B">
        <w:rPr>
          <w:rFonts w:ascii="Calibri" w:hAnsi="Calibri" w:cs="Calibri"/>
        </w:rPr>
        <w:t>n</w:t>
      </w:r>
      <w:r w:rsidR="00BC1486" w:rsidRPr="00BC1486">
        <w:rPr>
          <w:rFonts w:ascii="Calibri" w:hAnsi="Calibri" w:cs="Calibri"/>
        </w:rPr>
        <w:t xml:space="preserve"> richten“, ein Lied von Gerhard Bronner, dient bis heute als Sinnbild für Korruption.</w:t>
      </w:r>
      <w:r w:rsidR="00BC1486">
        <w:rPr>
          <w:rFonts w:ascii="Calibri" w:hAnsi="Calibri" w:cs="Calibri"/>
        </w:rPr>
        <w:t xml:space="preserve"> </w:t>
      </w:r>
      <w:r w:rsidR="00BC1486" w:rsidRPr="00BC1486">
        <w:rPr>
          <w:rFonts w:ascii="Calibri" w:hAnsi="Calibri" w:cs="Calibri"/>
        </w:rPr>
        <w:t>Wer kennt den Ursprung? Was steckt hinter der Geschichte? Wie kann man diesen Titel neu</w:t>
      </w:r>
      <w:r w:rsidR="00BC1486">
        <w:rPr>
          <w:rFonts w:ascii="Calibri" w:hAnsi="Calibri" w:cs="Calibri"/>
        </w:rPr>
        <w:t xml:space="preserve"> </w:t>
      </w:r>
      <w:r w:rsidR="00BC1486" w:rsidRPr="00BC1486">
        <w:rPr>
          <w:rFonts w:ascii="Calibri" w:hAnsi="Calibri" w:cs="Calibri"/>
        </w:rPr>
        <w:t>interpretieren, ohne das Original zu verlassen?</w:t>
      </w:r>
      <w:r w:rsidR="00BC1486">
        <w:rPr>
          <w:rFonts w:ascii="Calibri" w:hAnsi="Calibri" w:cs="Calibri"/>
        </w:rPr>
        <w:t xml:space="preserve"> </w:t>
      </w:r>
      <w:r w:rsidR="00BC1486" w:rsidRPr="00BC1486">
        <w:rPr>
          <w:rFonts w:ascii="Calibri" w:hAnsi="Calibri" w:cs="Calibri"/>
        </w:rPr>
        <w:t>Das wunderbare, musikalische Familiensilber dieses Landes wird von der Sängerin und Entertainerin, zusammen mit ihrer Band und zwei Streicherinnen,</w:t>
      </w:r>
      <w:r w:rsidR="00BC1486">
        <w:rPr>
          <w:rFonts w:ascii="Calibri" w:hAnsi="Calibri" w:cs="Calibri"/>
        </w:rPr>
        <w:t xml:space="preserve"> </w:t>
      </w:r>
      <w:r w:rsidR="00BC1486" w:rsidRPr="00BC1486">
        <w:rPr>
          <w:rFonts w:ascii="Calibri" w:hAnsi="Calibri" w:cs="Calibri"/>
        </w:rPr>
        <w:t>erneut aus der Lade geholt und auf Hochglanz poliert, wie lustvoll präsentiert.</w:t>
      </w:r>
      <w:r w:rsidR="007F09AE">
        <w:rPr>
          <w:rFonts w:ascii="Calibri" w:hAnsi="Calibri" w:cs="Calibri"/>
        </w:rPr>
        <w:t xml:space="preserve"> </w:t>
      </w:r>
      <w:r w:rsidR="00BC1486">
        <w:rPr>
          <w:rFonts w:ascii="Calibri" w:hAnsi="Calibri" w:cs="Calibri"/>
        </w:rPr>
        <w:t xml:space="preserve"> </w:t>
      </w:r>
      <w:r w:rsidR="00BC1486" w:rsidRPr="00BC1486">
        <w:rPr>
          <w:rFonts w:ascii="Calibri" w:hAnsi="Calibri" w:cs="Calibri"/>
        </w:rPr>
        <w:t xml:space="preserve">„Die Denk“ brachte mit ihrer Band bereits vor Jahren erfolgreich, Lieder rund um </w:t>
      </w:r>
      <w:proofErr w:type="spellStart"/>
      <w:r w:rsidR="00BC1486" w:rsidRPr="00BC1486">
        <w:rPr>
          <w:rFonts w:ascii="Calibri" w:hAnsi="Calibri" w:cs="Calibri"/>
        </w:rPr>
        <w:t>Cissy</w:t>
      </w:r>
      <w:proofErr w:type="spellEnd"/>
      <w:r w:rsidR="00BC1486" w:rsidRPr="00BC1486">
        <w:rPr>
          <w:rFonts w:ascii="Calibri" w:hAnsi="Calibri" w:cs="Calibri"/>
        </w:rPr>
        <w:t xml:space="preserve"> Kraner und Hugo Wiener, die Hadern des 50er Jahre Kabaretts, bei Konzertabenden, im TV und auf Tonträger unter die Leute.</w:t>
      </w:r>
      <w:r w:rsidRPr="002544E2">
        <w:rPr>
          <w:rFonts w:ascii="Segoe UI" w:hAnsi="Segoe UI" w:cs="Segoe UI"/>
        </w:rPr>
        <w:t xml:space="preserve"> </w:t>
      </w:r>
      <w:r w:rsidRPr="002544E2">
        <w:rPr>
          <w:rFonts w:ascii="Calibri" w:hAnsi="Calibri" w:cs="Calibri"/>
        </w:rPr>
        <w:t>Bei ihrer Recherche stieß sie auf Lieder</w:t>
      </w:r>
      <w:r>
        <w:rPr>
          <w:rFonts w:ascii="Calibri" w:hAnsi="Calibri" w:cs="Calibri"/>
        </w:rPr>
        <w:t xml:space="preserve">, </w:t>
      </w:r>
      <w:r w:rsidR="00BC1486" w:rsidRPr="00BC1486">
        <w:rPr>
          <w:rFonts w:ascii="Calibri" w:hAnsi="Calibri" w:cs="Calibri"/>
        </w:rPr>
        <w:t>die vor vielen Jahrzehnten entstanden sind und gerade in unserer Zeit große Wirkung entfalten, wenn man sie denn aufführt.</w:t>
      </w:r>
      <w:r w:rsidR="007F09AE">
        <w:rPr>
          <w:rFonts w:ascii="Calibri" w:hAnsi="Calibri" w:cs="Calibri"/>
        </w:rPr>
        <w:t xml:space="preserve"> </w:t>
      </w:r>
      <w:r w:rsidR="00BC1486" w:rsidRPr="00BC1486">
        <w:rPr>
          <w:rFonts w:ascii="Calibri" w:hAnsi="Calibri" w:cs="Calibri"/>
        </w:rPr>
        <w:t>Hermann Leopoldi als Star vor und nach dem 2. Weltkrieg wird musikalisch geehrt. Auch so manch Kreisler Titel neu interpretiert. Auf Kraner, Qualtinger, Küppers und Bronner wollen wir natürlich nicht verzichten.</w:t>
      </w:r>
      <w:r w:rsidR="00BC1486">
        <w:rPr>
          <w:rFonts w:ascii="Calibri" w:hAnsi="Calibri" w:cs="Calibri"/>
        </w:rPr>
        <w:t xml:space="preserve"> </w:t>
      </w:r>
      <w:r w:rsidR="00BC1486" w:rsidRPr="00BC1486">
        <w:rPr>
          <w:rFonts w:ascii="Calibri" w:hAnsi="Calibri" w:cs="Calibri"/>
        </w:rPr>
        <w:t>Die Originale werden zitiert, aber ihnen wird durch neue Instrumentierung und Arrangements frischer Wind eingehaucht.</w:t>
      </w:r>
      <w:r w:rsidR="00BC1486">
        <w:rPr>
          <w:rFonts w:ascii="Calibri" w:hAnsi="Calibri" w:cs="Calibri"/>
        </w:rPr>
        <w:t xml:space="preserve"> </w:t>
      </w:r>
      <w:r w:rsidR="00BC1486" w:rsidRPr="00BC1486">
        <w:rPr>
          <w:rFonts w:ascii="Calibri" w:hAnsi="Calibri" w:cs="Calibri"/>
        </w:rPr>
        <w:t xml:space="preserve">Ein lustvoll musikalischer Abend zwischen scheinbar vergangener Wiener Weinseligkeit, </w:t>
      </w:r>
      <w:proofErr w:type="spellStart"/>
      <w:r w:rsidR="00BC1486" w:rsidRPr="00BC1486">
        <w:rPr>
          <w:rFonts w:ascii="Calibri" w:hAnsi="Calibri" w:cs="Calibri"/>
        </w:rPr>
        <w:t>Schmähführerei</w:t>
      </w:r>
      <w:proofErr w:type="spellEnd"/>
      <w:r w:rsidR="00BC1486" w:rsidRPr="00BC1486">
        <w:rPr>
          <w:rFonts w:ascii="Calibri" w:hAnsi="Calibri" w:cs="Calibri"/>
        </w:rPr>
        <w:t xml:space="preserve"> und entlarvtem Kleinbürgertum.</w:t>
      </w:r>
    </w:p>
    <w:p w14:paraId="67A10627" w14:textId="77777777" w:rsidR="00BC1486" w:rsidRDefault="00BC1486" w:rsidP="00BC1486">
      <w:pPr>
        <w:autoSpaceDE w:val="0"/>
        <w:autoSpaceDN w:val="0"/>
        <w:adjustRightInd w:val="0"/>
        <w:spacing w:after="0" w:line="240" w:lineRule="auto"/>
        <w:rPr>
          <w:rFonts w:ascii="Calibri" w:hAnsi="Calibri" w:cs="Calibri"/>
        </w:rPr>
      </w:pPr>
    </w:p>
    <w:p w14:paraId="74E23E6B" w14:textId="0B5E8DCB" w:rsidR="00BC1486" w:rsidRPr="00BC1486" w:rsidRDefault="00BC1486" w:rsidP="00BC1486">
      <w:pPr>
        <w:autoSpaceDE w:val="0"/>
        <w:autoSpaceDN w:val="0"/>
        <w:adjustRightInd w:val="0"/>
        <w:spacing w:after="0" w:line="240" w:lineRule="auto"/>
        <w:rPr>
          <w:rFonts w:ascii="Calibri" w:hAnsi="Calibri" w:cs="Calibri"/>
        </w:rPr>
      </w:pPr>
      <w:r w:rsidRPr="00BC1486">
        <w:rPr>
          <w:rFonts w:ascii="Calibri" w:hAnsi="Calibri" w:cs="Calibri"/>
        </w:rPr>
        <w:t>Stimme: Birgit Denk</w:t>
      </w:r>
      <w:r w:rsidRPr="00BC1486">
        <w:rPr>
          <w:rFonts w:ascii="Calibri" w:hAnsi="Calibri" w:cs="Calibri"/>
        </w:rPr>
        <w:br/>
        <w:t>Gitarren: Ludwig Ebner-Reiter</w:t>
      </w:r>
      <w:r w:rsidRPr="00BC1486">
        <w:rPr>
          <w:rFonts w:ascii="Calibri" w:hAnsi="Calibri" w:cs="Calibri"/>
        </w:rPr>
        <w:br/>
        <w:t>Tasteninstrumente: Harald Wiesinger</w:t>
      </w:r>
      <w:r w:rsidRPr="00BC1486">
        <w:rPr>
          <w:rFonts w:ascii="Calibri" w:hAnsi="Calibri" w:cs="Calibri"/>
        </w:rPr>
        <w:br/>
        <w:t>Bässe: Alex Horstmann</w:t>
      </w:r>
      <w:r w:rsidRPr="00BC1486">
        <w:rPr>
          <w:rFonts w:ascii="Calibri" w:hAnsi="Calibri" w:cs="Calibri"/>
        </w:rPr>
        <w:br/>
        <w:t>Geige: Barbara Danzer</w:t>
      </w:r>
      <w:r w:rsidRPr="00BC1486">
        <w:rPr>
          <w:rFonts w:ascii="Calibri" w:hAnsi="Calibri" w:cs="Calibri"/>
        </w:rPr>
        <w:br/>
        <w:t xml:space="preserve">Bratsche: Irene </w:t>
      </w:r>
      <w:proofErr w:type="spellStart"/>
      <w:r w:rsidRPr="00BC1486">
        <w:rPr>
          <w:rFonts w:ascii="Calibri" w:hAnsi="Calibri" w:cs="Calibri"/>
        </w:rPr>
        <w:t>Kepl</w:t>
      </w:r>
      <w:proofErr w:type="spellEnd"/>
      <w:r w:rsidRPr="00BC1486">
        <w:rPr>
          <w:rFonts w:ascii="Calibri" w:hAnsi="Calibri" w:cs="Calibri"/>
        </w:rPr>
        <w:br/>
        <w:t>Schlaginstrumente: Philipp Mayer</w:t>
      </w:r>
    </w:p>
    <w:p w14:paraId="2E0666B2" w14:textId="77777777" w:rsidR="00194279" w:rsidRDefault="00194279" w:rsidP="00194279">
      <w:pPr>
        <w:autoSpaceDE w:val="0"/>
        <w:autoSpaceDN w:val="0"/>
        <w:adjustRightInd w:val="0"/>
        <w:spacing w:after="0" w:line="240" w:lineRule="auto"/>
        <w:rPr>
          <w:rFonts w:ascii="Calibri" w:hAnsi="Calibri" w:cs="Calibri"/>
        </w:rPr>
      </w:pPr>
    </w:p>
    <w:p w14:paraId="34B22702" w14:textId="77777777" w:rsidR="00194279" w:rsidRPr="00721804" w:rsidRDefault="00194279" w:rsidP="00194279">
      <w:pPr>
        <w:autoSpaceDE w:val="0"/>
        <w:autoSpaceDN w:val="0"/>
        <w:adjustRightInd w:val="0"/>
        <w:spacing w:after="0" w:line="240" w:lineRule="auto"/>
        <w:rPr>
          <w:rFonts w:ascii="Calibri" w:hAnsi="Calibri" w:cs="Calibri"/>
        </w:rPr>
      </w:pPr>
    </w:p>
    <w:p w14:paraId="1543A15D" w14:textId="3A237E3A"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C83EC3">
        <w:rPr>
          <w:rFonts w:ascii="Calibri" w:eastAsia="Calibri" w:hAnsi="Calibri"/>
          <w:b/>
          <w:color w:val="FF0000"/>
          <w:lang w:eastAsia="en-US"/>
        </w:rPr>
        <w:t>Premiere 13.2.2026</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0ECE91CB"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C83EC3">
        <w:rPr>
          <w:rFonts w:ascii="Calibri" w:eastAsia="Calibri" w:hAnsi="Calibri"/>
          <w:lang w:eastAsia="en-US"/>
        </w:rPr>
        <w:t>42,-/36,-/30,-/24,-</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5D38EB24" w14:textId="0D5D7D84" w:rsidR="00544B44" w:rsidRPr="006B759D"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5713"/>
    <w:rsid w:val="0022527D"/>
    <w:rsid w:val="00226B59"/>
    <w:rsid w:val="00234852"/>
    <w:rsid w:val="0023596E"/>
    <w:rsid w:val="00235F12"/>
    <w:rsid w:val="0024471E"/>
    <w:rsid w:val="00246D04"/>
    <w:rsid w:val="002544E2"/>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608E"/>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67CD"/>
    <w:rsid w:val="00541317"/>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5F2EA5"/>
    <w:rsid w:val="0061075F"/>
    <w:rsid w:val="00613BE3"/>
    <w:rsid w:val="00621E5D"/>
    <w:rsid w:val="00624BE7"/>
    <w:rsid w:val="0062732C"/>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09AE"/>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A2035"/>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51505"/>
    <w:rsid w:val="00B62999"/>
    <w:rsid w:val="00B62A1B"/>
    <w:rsid w:val="00B63E77"/>
    <w:rsid w:val="00B827A3"/>
    <w:rsid w:val="00B83332"/>
    <w:rsid w:val="00BB6342"/>
    <w:rsid w:val="00BC1486"/>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33FA"/>
    <w:rsid w:val="00C83EC3"/>
    <w:rsid w:val="00C84388"/>
    <w:rsid w:val="00C850C0"/>
    <w:rsid w:val="00C86A91"/>
    <w:rsid w:val="00C87948"/>
    <w:rsid w:val="00CC083F"/>
    <w:rsid w:val="00CC3996"/>
    <w:rsid w:val="00CC43D3"/>
    <w:rsid w:val="00CF05E3"/>
    <w:rsid w:val="00D02151"/>
    <w:rsid w:val="00D04E1E"/>
    <w:rsid w:val="00D0695B"/>
    <w:rsid w:val="00D212B2"/>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237"/>
    <w:rsid w:val="00EA2903"/>
    <w:rsid w:val="00EA4D7F"/>
    <w:rsid w:val="00ED7FA1"/>
    <w:rsid w:val="00EE1D63"/>
    <w:rsid w:val="00EF1D60"/>
    <w:rsid w:val="00EF44BC"/>
    <w:rsid w:val="00EF5736"/>
    <w:rsid w:val="00EF60E0"/>
    <w:rsid w:val="00F355D2"/>
    <w:rsid w:val="00F35828"/>
    <w:rsid w:val="00F40099"/>
    <w:rsid w:val="00F52950"/>
    <w:rsid w:val="00F63F42"/>
    <w:rsid w:val="00F84C3F"/>
    <w:rsid w:val="00F8566B"/>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16561062">
      <w:bodyDiv w:val="1"/>
      <w:marLeft w:val="0"/>
      <w:marRight w:val="0"/>
      <w:marTop w:val="0"/>
      <w:marBottom w:val="0"/>
      <w:divBdr>
        <w:top w:val="none" w:sz="0" w:space="0" w:color="auto"/>
        <w:left w:val="none" w:sz="0" w:space="0" w:color="auto"/>
        <w:bottom w:val="none" w:sz="0" w:space="0" w:color="auto"/>
        <w:right w:val="none" w:sz="0" w:space="0" w:color="auto"/>
      </w:divBdr>
      <w:divsChild>
        <w:div w:id="823200386">
          <w:marLeft w:val="0"/>
          <w:marRight w:val="0"/>
          <w:marTop w:val="0"/>
          <w:marBottom w:val="0"/>
          <w:divBdr>
            <w:top w:val="none" w:sz="0" w:space="0" w:color="auto"/>
            <w:left w:val="none" w:sz="0" w:space="0" w:color="auto"/>
            <w:bottom w:val="none" w:sz="0" w:space="0" w:color="auto"/>
            <w:right w:val="none" w:sz="0" w:space="0" w:color="auto"/>
          </w:divBdr>
        </w:div>
        <w:div w:id="652215973">
          <w:marLeft w:val="0"/>
          <w:marRight w:val="0"/>
          <w:marTop w:val="0"/>
          <w:marBottom w:val="0"/>
          <w:divBdr>
            <w:top w:val="none" w:sz="0" w:space="0" w:color="auto"/>
            <w:left w:val="none" w:sz="0" w:space="0" w:color="auto"/>
            <w:bottom w:val="none" w:sz="0" w:space="0" w:color="auto"/>
            <w:right w:val="none" w:sz="0" w:space="0" w:color="auto"/>
          </w:divBdr>
        </w:div>
        <w:div w:id="48458480">
          <w:marLeft w:val="0"/>
          <w:marRight w:val="0"/>
          <w:marTop w:val="0"/>
          <w:marBottom w:val="0"/>
          <w:divBdr>
            <w:top w:val="none" w:sz="0" w:space="0" w:color="auto"/>
            <w:left w:val="none" w:sz="0" w:space="0" w:color="auto"/>
            <w:bottom w:val="none" w:sz="0" w:space="0" w:color="auto"/>
            <w:right w:val="none" w:sz="0" w:space="0" w:color="auto"/>
          </w:divBdr>
        </w:div>
        <w:div w:id="858157540">
          <w:marLeft w:val="0"/>
          <w:marRight w:val="0"/>
          <w:marTop w:val="0"/>
          <w:marBottom w:val="0"/>
          <w:divBdr>
            <w:top w:val="none" w:sz="0" w:space="0" w:color="auto"/>
            <w:left w:val="none" w:sz="0" w:space="0" w:color="auto"/>
            <w:bottom w:val="none" w:sz="0" w:space="0" w:color="auto"/>
            <w:right w:val="none" w:sz="0" w:space="0" w:color="auto"/>
          </w:divBdr>
        </w:div>
        <w:div w:id="1825312830">
          <w:marLeft w:val="0"/>
          <w:marRight w:val="0"/>
          <w:marTop w:val="0"/>
          <w:marBottom w:val="0"/>
          <w:divBdr>
            <w:top w:val="none" w:sz="0" w:space="0" w:color="auto"/>
            <w:left w:val="none" w:sz="0" w:space="0" w:color="auto"/>
            <w:bottom w:val="none" w:sz="0" w:space="0" w:color="auto"/>
            <w:right w:val="none" w:sz="0" w:space="0" w:color="auto"/>
          </w:divBdr>
        </w:div>
      </w:divsChild>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111508089">
      <w:bodyDiv w:val="1"/>
      <w:marLeft w:val="0"/>
      <w:marRight w:val="0"/>
      <w:marTop w:val="0"/>
      <w:marBottom w:val="0"/>
      <w:divBdr>
        <w:top w:val="none" w:sz="0" w:space="0" w:color="auto"/>
        <w:left w:val="none" w:sz="0" w:space="0" w:color="auto"/>
        <w:bottom w:val="none" w:sz="0" w:space="0" w:color="auto"/>
        <w:right w:val="none" w:sz="0" w:space="0" w:color="auto"/>
      </w:divBdr>
      <w:divsChild>
        <w:div w:id="1713461855">
          <w:marLeft w:val="0"/>
          <w:marRight w:val="0"/>
          <w:marTop w:val="0"/>
          <w:marBottom w:val="0"/>
          <w:divBdr>
            <w:top w:val="none" w:sz="0" w:space="0" w:color="auto"/>
            <w:left w:val="none" w:sz="0" w:space="0" w:color="auto"/>
            <w:bottom w:val="none" w:sz="0" w:space="0" w:color="auto"/>
            <w:right w:val="none" w:sz="0" w:space="0" w:color="auto"/>
          </w:divBdr>
        </w:div>
        <w:div w:id="481849222">
          <w:marLeft w:val="0"/>
          <w:marRight w:val="0"/>
          <w:marTop w:val="0"/>
          <w:marBottom w:val="0"/>
          <w:divBdr>
            <w:top w:val="none" w:sz="0" w:space="0" w:color="auto"/>
            <w:left w:val="none" w:sz="0" w:space="0" w:color="auto"/>
            <w:bottom w:val="none" w:sz="0" w:space="0" w:color="auto"/>
            <w:right w:val="none" w:sz="0" w:space="0" w:color="auto"/>
          </w:divBdr>
        </w:div>
        <w:div w:id="598409800">
          <w:marLeft w:val="0"/>
          <w:marRight w:val="0"/>
          <w:marTop w:val="0"/>
          <w:marBottom w:val="0"/>
          <w:divBdr>
            <w:top w:val="none" w:sz="0" w:space="0" w:color="auto"/>
            <w:left w:val="none" w:sz="0" w:space="0" w:color="auto"/>
            <w:bottom w:val="none" w:sz="0" w:space="0" w:color="auto"/>
            <w:right w:val="none" w:sz="0" w:space="0" w:color="auto"/>
          </w:divBdr>
        </w:div>
        <w:div w:id="231349984">
          <w:marLeft w:val="0"/>
          <w:marRight w:val="0"/>
          <w:marTop w:val="0"/>
          <w:marBottom w:val="0"/>
          <w:divBdr>
            <w:top w:val="none" w:sz="0" w:space="0" w:color="auto"/>
            <w:left w:val="none" w:sz="0" w:space="0" w:color="auto"/>
            <w:bottom w:val="none" w:sz="0" w:space="0" w:color="auto"/>
            <w:right w:val="none" w:sz="0" w:space="0" w:color="auto"/>
          </w:divBdr>
        </w:div>
        <w:div w:id="280889643">
          <w:marLeft w:val="0"/>
          <w:marRight w:val="0"/>
          <w:marTop w:val="0"/>
          <w:marBottom w:val="0"/>
          <w:divBdr>
            <w:top w:val="none" w:sz="0" w:space="0" w:color="auto"/>
            <w:left w:val="none" w:sz="0" w:space="0" w:color="auto"/>
            <w:bottom w:val="none" w:sz="0" w:space="0" w:color="auto"/>
            <w:right w:val="none" w:sz="0" w:space="0" w:color="auto"/>
          </w:divBdr>
        </w:div>
      </w:divsChild>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2010</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3</cp:revision>
  <cp:lastPrinted>2015-05-26T07:07:00Z</cp:lastPrinted>
  <dcterms:created xsi:type="dcterms:W3CDTF">2025-07-11T06:20:00Z</dcterms:created>
  <dcterms:modified xsi:type="dcterms:W3CDTF">2025-10-07T11:36:00Z</dcterms:modified>
</cp:coreProperties>
</file>